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8BA" w:rsidRPr="005D38BA" w:rsidRDefault="005D38BA" w:rsidP="005D38BA">
      <w:pPr>
        <w:rPr>
          <w:rFonts w:ascii="Arial" w:hAnsi="Arial" w:cs="Arial"/>
          <w:sz w:val="24"/>
          <w:szCs w:val="24"/>
        </w:rPr>
      </w:pPr>
      <w:r w:rsidRPr="005D38BA">
        <w:rPr>
          <w:rFonts w:ascii="Arial" w:hAnsi="Arial" w:cs="Arial"/>
          <w:sz w:val="24"/>
          <w:szCs w:val="24"/>
        </w:rPr>
        <w:t>To Whom It May Concern:</w:t>
      </w:r>
      <w:r>
        <w:rPr>
          <w:rFonts w:ascii="Arial" w:hAnsi="Arial" w:cs="Arial"/>
          <w:sz w:val="24"/>
          <w:szCs w:val="24"/>
        </w:rPr>
        <w:br/>
      </w:r>
    </w:p>
    <w:p w:rsidR="005D38BA" w:rsidRPr="005D38BA" w:rsidRDefault="005D38BA" w:rsidP="005D38BA">
      <w:pPr>
        <w:ind w:firstLine="720"/>
        <w:rPr>
          <w:rFonts w:ascii="Arial" w:hAnsi="Arial" w:cs="Arial"/>
          <w:sz w:val="24"/>
          <w:szCs w:val="24"/>
        </w:rPr>
      </w:pPr>
      <w:r w:rsidRPr="005D38BA">
        <w:rPr>
          <w:rFonts w:ascii="Arial" w:hAnsi="Arial" w:cs="Arial"/>
          <w:sz w:val="24"/>
          <w:szCs w:val="24"/>
        </w:rPr>
        <w:t>I have worked in theaters of every level, from college to Tony award-winning LORT</w:t>
      </w:r>
      <w:r>
        <w:rPr>
          <w:rFonts w:ascii="Arial" w:hAnsi="Arial" w:cs="Arial"/>
          <w:sz w:val="24"/>
          <w:szCs w:val="24"/>
        </w:rPr>
        <w:t xml:space="preserve"> </w:t>
      </w:r>
      <w:r w:rsidRPr="005D38BA">
        <w:rPr>
          <w:rFonts w:ascii="Arial" w:hAnsi="Arial" w:cs="Arial"/>
          <w:sz w:val="24"/>
          <w:szCs w:val="24"/>
        </w:rPr>
        <w:t>institutions. This wide-ranging experience has brought me into contact with many young</w:t>
      </w:r>
      <w:r>
        <w:rPr>
          <w:rFonts w:ascii="Arial" w:hAnsi="Arial" w:cs="Arial"/>
          <w:sz w:val="24"/>
          <w:szCs w:val="24"/>
        </w:rPr>
        <w:t xml:space="preserve"> </w:t>
      </w:r>
      <w:r w:rsidRPr="005D38BA">
        <w:rPr>
          <w:rFonts w:ascii="Arial" w:hAnsi="Arial" w:cs="Arial"/>
          <w:sz w:val="24"/>
          <w:szCs w:val="24"/>
        </w:rPr>
        <w:t>theatre artists but few have displayed the potential I have witnessed in Amber Izdepski.</w:t>
      </w:r>
      <w:r>
        <w:rPr>
          <w:rFonts w:ascii="Arial" w:hAnsi="Arial" w:cs="Arial"/>
          <w:sz w:val="24"/>
          <w:szCs w:val="24"/>
        </w:rPr>
        <w:t xml:space="preserve"> </w:t>
      </w:r>
      <w:r w:rsidRPr="005D38BA">
        <w:rPr>
          <w:rFonts w:ascii="Arial" w:hAnsi="Arial" w:cs="Arial"/>
          <w:sz w:val="24"/>
          <w:szCs w:val="24"/>
        </w:rPr>
        <w:t>I have worked with Amber on numerous occasions but most notably, I directed her in a</w:t>
      </w:r>
      <w:r>
        <w:rPr>
          <w:rFonts w:ascii="Arial" w:hAnsi="Arial" w:cs="Arial"/>
          <w:sz w:val="24"/>
          <w:szCs w:val="24"/>
        </w:rPr>
        <w:t xml:space="preserve"> </w:t>
      </w:r>
      <w:r w:rsidRPr="005D38BA">
        <w:rPr>
          <w:rFonts w:ascii="Arial" w:hAnsi="Arial" w:cs="Arial"/>
          <w:sz w:val="24"/>
          <w:szCs w:val="24"/>
        </w:rPr>
        <w:t>leading role in LaBute’s reasons to be pretty, for which she received official recognition</w:t>
      </w:r>
      <w:r>
        <w:rPr>
          <w:rFonts w:ascii="Arial" w:hAnsi="Arial" w:cs="Arial"/>
          <w:sz w:val="24"/>
          <w:szCs w:val="24"/>
        </w:rPr>
        <w:t xml:space="preserve"> </w:t>
      </w:r>
      <w:r w:rsidRPr="005D38BA">
        <w:rPr>
          <w:rFonts w:ascii="Arial" w:hAnsi="Arial" w:cs="Arial"/>
          <w:sz w:val="24"/>
          <w:szCs w:val="24"/>
        </w:rPr>
        <w:t>from the Kennedy Center American College Theatre Festival for her performance. The</w:t>
      </w:r>
      <w:r>
        <w:rPr>
          <w:rFonts w:ascii="Arial" w:hAnsi="Arial" w:cs="Arial"/>
          <w:sz w:val="24"/>
          <w:szCs w:val="24"/>
        </w:rPr>
        <w:t xml:space="preserve"> </w:t>
      </w:r>
      <w:r w:rsidRPr="005D38BA">
        <w:rPr>
          <w:rFonts w:ascii="Arial" w:hAnsi="Arial" w:cs="Arial"/>
          <w:sz w:val="24"/>
          <w:szCs w:val="24"/>
        </w:rPr>
        <w:t>show itself was invited to a highly selective regional Festival where it won many awards</w:t>
      </w:r>
      <w:r>
        <w:rPr>
          <w:rFonts w:ascii="Arial" w:hAnsi="Arial" w:cs="Arial"/>
          <w:sz w:val="24"/>
          <w:szCs w:val="24"/>
        </w:rPr>
        <w:t xml:space="preserve"> </w:t>
      </w:r>
      <w:r w:rsidRPr="005D38BA">
        <w:rPr>
          <w:rFonts w:ascii="Arial" w:hAnsi="Arial" w:cs="Arial"/>
          <w:sz w:val="24"/>
          <w:szCs w:val="24"/>
        </w:rPr>
        <w:t>– which occurred in no sma</w:t>
      </w:r>
      <w:r>
        <w:rPr>
          <w:rFonts w:ascii="Arial" w:hAnsi="Arial" w:cs="Arial"/>
          <w:sz w:val="24"/>
          <w:szCs w:val="24"/>
        </w:rPr>
        <w:t xml:space="preserve">ll part due to her performance. </w:t>
      </w:r>
      <w:r w:rsidRPr="005D38BA">
        <w:rPr>
          <w:rFonts w:ascii="Arial" w:hAnsi="Arial" w:cs="Arial"/>
          <w:sz w:val="24"/>
          <w:szCs w:val="24"/>
        </w:rPr>
        <w:t>I have also worked with her multiple times as an assistant director, most recently on my</w:t>
      </w:r>
      <w:r>
        <w:rPr>
          <w:rFonts w:ascii="Arial" w:hAnsi="Arial" w:cs="Arial"/>
          <w:sz w:val="24"/>
          <w:szCs w:val="24"/>
        </w:rPr>
        <w:t xml:space="preserve"> </w:t>
      </w:r>
      <w:r w:rsidRPr="005D38BA">
        <w:rPr>
          <w:rFonts w:ascii="Arial" w:hAnsi="Arial" w:cs="Arial"/>
          <w:sz w:val="24"/>
          <w:szCs w:val="24"/>
        </w:rPr>
        <w:t>production of Clybou</w:t>
      </w:r>
      <w:bookmarkStart w:id="0" w:name="_GoBack"/>
      <w:bookmarkEnd w:id="0"/>
      <w:r w:rsidRPr="005D38BA">
        <w:rPr>
          <w:rFonts w:ascii="Arial" w:hAnsi="Arial" w:cs="Arial"/>
          <w:sz w:val="24"/>
          <w:szCs w:val="24"/>
        </w:rPr>
        <w:t>rne Park. Amber’s ideas were always on point and useful and I was</w:t>
      </w:r>
      <w:r>
        <w:rPr>
          <w:rFonts w:ascii="Arial" w:hAnsi="Arial" w:cs="Arial"/>
          <w:sz w:val="24"/>
          <w:szCs w:val="24"/>
        </w:rPr>
        <w:t xml:space="preserve"> </w:t>
      </w:r>
      <w:r w:rsidRPr="005D38BA">
        <w:rPr>
          <w:rFonts w:ascii="Arial" w:hAnsi="Arial" w:cs="Arial"/>
          <w:sz w:val="24"/>
          <w:szCs w:val="24"/>
        </w:rPr>
        <w:t>able to trust her to lead the cast up in warm up exercises, speed-throughs and even to</w:t>
      </w:r>
      <w:r>
        <w:rPr>
          <w:rFonts w:ascii="Arial" w:hAnsi="Arial" w:cs="Arial"/>
          <w:sz w:val="24"/>
          <w:szCs w:val="24"/>
        </w:rPr>
        <w:t xml:space="preserve"> </w:t>
      </w:r>
      <w:r w:rsidRPr="005D38BA">
        <w:rPr>
          <w:rFonts w:ascii="Arial" w:hAnsi="Arial" w:cs="Arial"/>
          <w:sz w:val="24"/>
          <w:szCs w:val="24"/>
        </w:rPr>
        <w:t>teach them a new acting technique we would be experimenting with during rehearsal.</w:t>
      </w:r>
      <w:r>
        <w:rPr>
          <w:rFonts w:ascii="Arial" w:hAnsi="Arial" w:cs="Arial"/>
          <w:sz w:val="24"/>
          <w:szCs w:val="24"/>
        </w:rPr>
        <w:t xml:space="preserve"> </w:t>
      </w:r>
      <w:r w:rsidRPr="005D38BA">
        <w:rPr>
          <w:rFonts w:ascii="Arial" w:hAnsi="Arial" w:cs="Arial"/>
          <w:sz w:val="24"/>
          <w:szCs w:val="24"/>
        </w:rPr>
        <w:t>She also served that production as Sound Designer and did a wonderful job creating</w:t>
      </w:r>
      <w:r>
        <w:rPr>
          <w:rFonts w:ascii="Arial" w:hAnsi="Arial" w:cs="Arial"/>
          <w:sz w:val="24"/>
          <w:szCs w:val="24"/>
        </w:rPr>
        <w:t xml:space="preserve"> </w:t>
      </w:r>
      <w:r w:rsidRPr="005D38BA">
        <w:rPr>
          <w:rFonts w:ascii="Arial" w:hAnsi="Arial" w:cs="Arial"/>
          <w:sz w:val="24"/>
          <w:szCs w:val="24"/>
        </w:rPr>
        <w:t>sound for the production and picking intermission music in an intermission music which,</w:t>
      </w:r>
      <w:r>
        <w:rPr>
          <w:rFonts w:ascii="Arial" w:hAnsi="Arial" w:cs="Arial"/>
          <w:sz w:val="24"/>
          <w:szCs w:val="24"/>
        </w:rPr>
        <w:t xml:space="preserve"> </w:t>
      </w:r>
      <w:r w:rsidRPr="005D38BA">
        <w:rPr>
          <w:rFonts w:ascii="Arial" w:hAnsi="Arial" w:cs="Arial"/>
          <w:sz w:val="24"/>
          <w:szCs w:val="24"/>
        </w:rPr>
        <w:t>smartly, moved the audience forward in time which is also what occurs in the world of</w:t>
      </w:r>
      <w:r>
        <w:rPr>
          <w:rFonts w:ascii="Arial" w:hAnsi="Arial" w:cs="Arial"/>
          <w:sz w:val="24"/>
          <w:szCs w:val="24"/>
        </w:rPr>
        <w:t xml:space="preserve"> </w:t>
      </w:r>
      <w:r w:rsidRPr="005D38BA">
        <w:rPr>
          <w:rFonts w:ascii="Arial" w:hAnsi="Arial" w:cs="Arial"/>
          <w:sz w:val="24"/>
          <w:szCs w:val="24"/>
        </w:rPr>
        <w:t>th</w:t>
      </w:r>
      <w:r w:rsidRPr="005D38BA">
        <w:rPr>
          <w:rFonts w:ascii="Arial" w:hAnsi="Arial" w:cs="Arial"/>
          <w:sz w:val="24"/>
          <w:szCs w:val="24"/>
        </w:rPr>
        <w:t xml:space="preserve">e play during the intermission. </w:t>
      </w:r>
      <w:r w:rsidRPr="005D38BA">
        <w:rPr>
          <w:rFonts w:ascii="Arial" w:hAnsi="Arial" w:cs="Arial"/>
          <w:sz w:val="24"/>
          <w:szCs w:val="24"/>
        </w:rPr>
        <w:t>I tau</w:t>
      </w:r>
      <w:r w:rsidRPr="005D38BA">
        <w:rPr>
          <w:rFonts w:ascii="Arial" w:hAnsi="Arial" w:cs="Arial"/>
          <w:sz w:val="24"/>
          <w:szCs w:val="24"/>
        </w:rPr>
        <w:t xml:space="preserve">ght Amber in Directing I and II </w:t>
      </w:r>
      <w:r w:rsidRPr="005D38BA">
        <w:rPr>
          <w:rFonts w:ascii="Arial" w:hAnsi="Arial" w:cs="Arial"/>
          <w:sz w:val="24"/>
          <w:szCs w:val="24"/>
        </w:rPr>
        <w:t>and her class work was always thoughtful, polished and varied.</w:t>
      </w:r>
    </w:p>
    <w:p w:rsidR="005D38BA" w:rsidRDefault="005D38BA" w:rsidP="005D38BA">
      <w:pPr>
        <w:ind w:firstLine="720"/>
        <w:rPr>
          <w:rFonts w:ascii="Arial" w:hAnsi="Arial" w:cs="Arial"/>
          <w:sz w:val="24"/>
          <w:szCs w:val="24"/>
        </w:rPr>
      </w:pPr>
      <w:r w:rsidRPr="005D38BA">
        <w:rPr>
          <w:rFonts w:ascii="Arial" w:hAnsi="Arial" w:cs="Arial"/>
          <w:sz w:val="24"/>
          <w:szCs w:val="24"/>
        </w:rPr>
        <w:t>On a more personal note, Amber is not only knowledgeable and talented but is also</w:t>
      </w:r>
      <w:r>
        <w:rPr>
          <w:rFonts w:ascii="Arial" w:hAnsi="Arial" w:cs="Arial"/>
          <w:sz w:val="24"/>
          <w:szCs w:val="24"/>
        </w:rPr>
        <w:t xml:space="preserve"> </w:t>
      </w:r>
      <w:r w:rsidRPr="005D38BA">
        <w:rPr>
          <w:rFonts w:ascii="Arial" w:hAnsi="Arial" w:cs="Arial"/>
          <w:sz w:val="24"/>
          <w:szCs w:val="24"/>
        </w:rPr>
        <w:t>easy going and enjoyable to work with. I strongly encourage you to consider her. I have</w:t>
      </w:r>
      <w:r>
        <w:rPr>
          <w:rFonts w:ascii="Arial" w:hAnsi="Arial" w:cs="Arial"/>
          <w:sz w:val="24"/>
          <w:szCs w:val="24"/>
        </w:rPr>
        <w:t xml:space="preserve"> </w:t>
      </w:r>
      <w:r w:rsidRPr="005D38BA">
        <w:rPr>
          <w:rFonts w:ascii="Arial" w:hAnsi="Arial" w:cs="Arial"/>
          <w:sz w:val="24"/>
          <w:szCs w:val="24"/>
        </w:rPr>
        <w:t>always found her ready to go the extra mile and a great asset to any artistic endeavor.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D38BA" w:rsidRDefault="005D38BA" w:rsidP="005D38BA">
      <w:pPr>
        <w:rPr>
          <w:rFonts w:ascii="Arial" w:hAnsi="Arial" w:cs="Arial"/>
          <w:sz w:val="24"/>
          <w:szCs w:val="24"/>
        </w:rPr>
      </w:pPr>
    </w:p>
    <w:p w:rsidR="005D38BA" w:rsidRDefault="005D38BA" w:rsidP="005D38BA">
      <w:pPr>
        <w:rPr>
          <w:rFonts w:ascii="Arial" w:hAnsi="Arial" w:cs="Arial"/>
          <w:sz w:val="24"/>
          <w:szCs w:val="24"/>
        </w:rPr>
      </w:pPr>
      <w:r w:rsidRPr="005D38BA">
        <w:rPr>
          <w:rFonts w:ascii="Arial" w:hAnsi="Arial" w:cs="Arial"/>
          <w:sz w:val="24"/>
          <w:szCs w:val="24"/>
        </w:rPr>
        <w:t>Feel free to contact me to further discuss her qualifications.</w:t>
      </w:r>
    </w:p>
    <w:p w:rsidR="005D38BA" w:rsidRPr="005D38BA" w:rsidRDefault="005D38BA" w:rsidP="005D38BA">
      <w:pPr>
        <w:rPr>
          <w:rFonts w:ascii="Arial" w:hAnsi="Arial" w:cs="Arial"/>
          <w:sz w:val="24"/>
          <w:szCs w:val="24"/>
        </w:rPr>
      </w:pPr>
    </w:p>
    <w:p w:rsidR="005D38BA" w:rsidRPr="005D38BA" w:rsidRDefault="005D38BA" w:rsidP="005D38BA">
      <w:pPr>
        <w:rPr>
          <w:rFonts w:ascii="Arial" w:hAnsi="Arial" w:cs="Arial"/>
          <w:sz w:val="24"/>
          <w:szCs w:val="24"/>
        </w:rPr>
      </w:pPr>
      <w:r w:rsidRPr="005D38BA">
        <w:rPr>
          <w:rFonts w:ascii="Arial" w:hAnsi="Arial" w:cs="Arial"/>
          <w:sz w:val="24"/>
          <w:szCs w:val="24"/>
        </w:rPr>
        <w:t>Sincerely,</w:t>
      </w:r>
    </w:p>
    <w:p w:rsidR="00041744" w:rsidRPr="005D38BA" w:rsidRDefault="005D38BA" w:rsidP="005D38BA">
      <w:pPr>
        <w:rPr>
          <w:rFonts w:ascii="Arial" w:hAnsi="Arial" w:cs="Arial"/>
          <w:sz w:val="24"/>
          <w:szCs w:val="24"/>
        </w:rPr>
      </w:pPr>
      <w:r w:rsidRPr="005D38BA">
        <w:rPr>
          <w:rFonts w:ascii="Arial" w:hAnsi="Arial" w:cs="Arial"/>
          <w:sz w:val="24"/>
          <w:szCs w:val="24"/>
        </w:rPr>
        <w:t>Nathan Gabriel</w:t>
      </w:r>
      <w:r>
        <w:rPr>
          <w:rFonts w:ascii="Arial" w:hAnsi="Arial" w:cs="Arial"/>
          <w:sz w:val="24"/>
          <w:szCs w:val="24"/>
        </w:rPr>
        <w:br/>
      </w:r>
      <w:hyperlink r:id="rId4" w:history="1">
        <w:r w:rsidRPr="00091DC7">
          <w:rPr>
            <w:rStyle w:val="Hyperlink"/>
            <w:rFonts w:ascii="Arial" w:hAnsi="Arial" w:cs="Arial"/>
            <w:sz w:val="24"/>
            <w:szCs w:val="24"/>
          </w:rPr>
          <w:t>Gabriel.nathan@gmail.com</w:t>
        </w:r>
      </w:hyperlink>
      <w:r>
        <w:rPr>
          <w:rFonts w:ascii="Arial" w:hAnsi="Arial" w:cs="Arial"/>
          <w:sz w:val="24"/>
          <w:szCs w:val="24"/>
        </w:rPr>
        <w:br/>
      </w:r>
      <w:hyperlink r:id="rId5" w:history="1">
        <w:r w:rsidRPr="00091DC7">
          <w:rPr>
            <w:rStyle w:val="Hyperlink"/>
            <w:rFonts w:ascii="Arial" w:hAnsi="Arial" w:cs="Arial"/>
            <w:sz w:val="24"/>
            <w:szCs w:val="24"/>
          </w:rPr>
          <w:t>http://nathangabrieltheatre.com/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041744" w:rsidRPr="005D3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BA"/>
    <w:rsid w:val="00041744"/>
    <w:rsid w:val="005D38BA"/>
    <w:rsid w:val="005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82D8"/>
  <w15:chartTrackingRefBased/>
  <w15:docId w15:val="{7F35AD3E-F186-456F-9C54-A0E291B3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8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thangabrieltheatre.com/" TargetMode="External"/><Relationship Id="rId4" Type="http://schemas.openxmlformats.org/officeDocument/2006/relationships/hyperlink" Target="mailto:Gabriel.nath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Izdepski</dc:creator>
  <cp:keywords/>
  <dc:description/>
  <cp:lastModifiedBy>Amber Izdepski</cp:lastModifiedBy>
  <cp:revision>1</cp:revision>
  <dcterms:created xsi:type="dcterms:W3CDTF">2017-09-08T23:43:00Z</dcterms:created>
  <dcterms:modified xsi:type="dcterms:W3CDTF">2017-09-08T23:50:00Z</dcterms:modified>
</cp:coreProperties>
</file>